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B7" w:rsidRPr="00C86407" w:rsidRDefault="00F74043" w:rsidP="00F27325">
      <w:pPr>
        <w:spacing w:line="276" w:lineRule="auto"/>
        <w:contextualSpacing/>
        <w:jc w:val="center"/>
        <w:rPr>
          <w:color w:val="000000" w:themeColor="text1"/>
        </w:rPr>
      </w:pPr>
      <w:r w:rsidRPr="00C86407">
        <w:rPr>
          <w:noProof/>
          <w:color w:val="000000" w:themeColor="text1"/>
          <w:lang w:eastAsia="pt-BR"/>
        </w:rPr>
        <w:drawing>
          <wp:inline distT="0" distB="0" distL="0" distR="0">
            <wp:extent cx="1971675" cy="682503"/>
            <wp:effectExtent l="0" t="0" r="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JOÃ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8" cy="69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043" w:rsidRPr="00C86407" w:rsidRDefault="00F74043" w:rsidP="00C4460D">
      <w:pPr>
        <w:spacing w:line="276" w:lineRule="auto"/>
        <w:contextualSpacing/>
        <w:jc w:val="both"/>
        <w:rPr>
          <w:color w:val="000000" w:themeColor="text1"/>
        </w:rPr>
      </w:pPr>
    </w:p>
    <w:p w:rsidR="00180669" w:rsidRPr="00C86407" w:rsidRDefault="00180669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F74043" w:rsidRPr="00C86407" w:rsidRDefault="00F74043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</w:rPr>
      </w:pPr>
      <w:r w:rsidRPr="00C86407">
        <w:rPr>
          <w:rFonts w:ascii="Tahoma" w:hAnsi="Tahoma" w:cs="Tahoma"/>
          <w:b/>
          <w:color w:val="000000" w:themeColor="text1"/>
        </w:rPr>
        <w:t>FUNDAÇÃO EDUCACIONAL JOÃO XXIII</w:t>
      </w:r>
    </w:p>
    <w:p w:rsidR="00F74043" w:rsidRPr="00C86407" w:rsidRDefault="00F74043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</w:rPr>
      </w:pPr>
      <w:r w:rsidRPr="00C86407">
        <w:rPr>
          <w:rFonts w:ascii="Tahoma" w:hAnsi="Tahoma" w:cs="Tahoma"/>
          <w:b/>
          <w:color w:val="000000" w:themeColor="text1"/>
        </w:rPr>
        <w:t>COMISSÃO ELEITORAL</w:t>
      </w:r>
    </w:p>
    <w:p w:rsidR="00A920B8" w:rsidRPr="00C86407" w:rsidRDefault="00A920B8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</w:rPr>
      </w:pPr>
      <w:r w:rsidRPr="00C86407">
        <w:rPr>
          <w:rFonts w:ascii="Tahoma" w:hAnsi="Tahoma" w:cs="Tahoma"/>
          <w:b/>
          <w:color w:val="000000" w:themeColor="text1"/>
        </w:rPr>
        <w:t>EDITAL N.01/202</w:t>
      </w:r>
      <w:r w:rsidR="00743F76">
        <w:rPr>
          <w:rFonts w:ascii="Tahoma" w:hAnsi="Tahoma" w:cs="Tahoma"/>
          <w:b/>
          <w:color w:val="000000" w:themeColor="text1"/>
        </w:rPr>
        <w:t>5</w:t>
      </w:r>
    </w:p>
    <w:p w:rsidR="00F74043" w:rsidRPr="00C86407" w:rsidRDefault="00C077D8" w:rsidP="00F27325">
      <w:pPr>
        <w:spacing w:line="276" w:lineRule="auto"/>
        <w:contextualSpacing/>
        <w:jc w:val="center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LISTA PRELIMINAR DE CANDIDATOS</w:t>
      </w:r>
      <w:r w:rsidR="00D30530">
        <w:rPr>
          <w:rFonts w:ascii="Tahoma" w:hAnsi="Tahoma" w:cs="Tahoma"/>
          <w:b/>
          <w:color w:val="000000" w:themeColor="text1"/>
        </w:rPr>
        <w:t>(AS)</w:t>
      </w:r>
      <w:r w:rsidR="00A920B8" w:rsidRPr="00C86407">
        <w:rPr>
          <w:rFonts w:ascii="Tahoma" w:hAnsi="Tahoma" w:cs="Tahoma"/>
          <w:b/>
          <w:color w:val="000000" w:themeColor="text1"/>
        </w:rPr>
        <w:t xml:space="preserve"> PARA AS ELEIÇÕES 202</w:t>
      </w:r>
      <w:r w:rsidR="00743F76">
        <w:rPr>
          <w:rFonts w:ascii="Tahoma" w:hAnsi="Tahoma" w:cs="Tahoma"/>
          <w:b/>
          <w:color w:val="000000" w:themeColor="text1"/>
        </w:rPr>
        <w:t>5</w:t>
      </w:r>
      <w:r w:rsidR="00A920B8" w:rsidRPr="00C86407">
        <w:rPr>
          <w:rFonts w:ascii="Tahoma" w:hAnsi="Tahoma" w:cs="Tahoma"/>
          <w:b/>
          <w:color w:val="000000" w:themeColor="text1"/>
        </w:rPr>
        <w:t xml:space="preserve"> </w:t>
      </w:r>
      <w:r w:rsidR="005E07F8" w:rsidRPr="00C86407">
        <w:rPr>
          <w:rFonts w:ascii="Tahoma" w:hAnsi="Tahoma" w:cs="Tahoma"/>
          <w:b/>
          <w:color w:val="000000" w:themeColor="text1"/>
        </w:rPr>
        <w:t>D</w:t>
      </w:r>
      <w:r w:rsidR="00F74043" w:rsidRPr="00C86407">
        <w:rPr>
          <w:rFonts w:ascii="Tahoma" w:hAnsi="Tahoma" w:cs="Tahoma"/>
          <w:b/>
          <w:color w:val="000000" w:themeColor="text1"/>
        </w:rPr>
        <w:t>O CONSELHO DELIBERANTE</w:t>
      </w:r>
    </w:p>
    <w:p w:rsidR="00A920B8" w:rsidRPr="00C86407" w:rsidRDefault="00A920B8" w:rsidP="00C4460D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</w:rPr>
      </w:pPr>
    </w:p>
    <w:p w:rsidR="00E707D4" w:rsidRPr="00C86407" w:rsidRDefault="00E707D4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920B8" w:rsidRDefault="00A920B8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>A Comissão Eleitoral da Fundação Educacional João XXIII, no uso de suas atribuições</w:t>
      </w:r>
      <w:r w:rsidR="00567979" w:rsidRPr="00C86407">
        <w:rPr>
          <w:rFonts w:ascii="Tahoma" w:hAnsi="Tahoma" w:cs="Tahoma"/>
          <w:color w:val="000000" w:themeColor="text1"/>
        </w:rPr>
        <w:t xml:space="preserve"> e de acordo com o disposto no </w:t>
      </w:r>
      <w:r w:rsidR="005D055E" w:rsidRPr="00C86407">
        <w:rPr>
          <w:rFonts w:ascii="Tahoma" w:hAnsi="Tahoma" w:cs="Tahoma"/>
          <w:color w:val="000000" w:themeColor="text1"/>
        </w:rPr>
        <w:t>Artigo</w:t>
      </w:r>
      <w:r w:rsidR="00567979" w:rsidRPr="00C86407">
        <w:rPr>
          <w:rFonts w:ascii="Tahoma" w:hAnsi="Tahoma" w:cs="Tahoma"/>
          <w:color w:val="000000" w:themeColor="text1"/>
        </w:rPr>
        <w:t xml:space="preserve"> </w:t>
      </w:r>
      <w:r w:rsidR="0022350A">
        <w:rPr>
          <w:rFonts w:ascii="Tahoma" w:hAnsi="Tahoma" w:cs="Tahoma"/>
          <w:color w:val="000000" w:themeColor="text1"/>
        </w:rPr>
        <w:t>25</w:t>
      </w:r>
      <w:r w:rsidR="00567979" w:rsidRPr="00C86407">
        <w:rPr>
          <w:rFonts w:ascii="Tahoma" w:hAnsi="Tahoma" w:cs="Tahoma"/>
          <w:color w:val="000000" w:themeColor="text1"/>
        </w:rPr>
        <w:t xml:space="preserve"> do Regimento </w:t>
      </w:r>
      <w:r w:rsidR="00180669" w:rsidRPr="00C86407">
        <w:rPr>
          <w:rFonts w:ascii="Tahoma" w:hAnsi="Tahoma" w:cs="Tahoma"/>
          <w:color w:val="000000" w:themeColor="text1"/>
        </w:rPr>
        <w:t>Interno</w:t>
      </w:r>
      <w:r w:rsidR="00567979" w:rsidRPr="00C86407">
        <w:rPr>
          <w:rFonts w:ascii="Tahoma" w:hAnsi="Tahoma" w:cs="Tahoma"/>
          <w:color w:val="000000" w:themeColor="text1"/>
        </w:rPr>
        <w:t xml:space="preserve"> da Fundação</w:t>
      </w:r>
      <w:r w:rsidRPr="00C86407">
        <w:rPr>
          <w:rFonts w:ascii="Tahoma" w:hAnsi="Tahoma" w:cs="Tahoma"/>
          <w:color w:val="000000" w:themeColor="text1"/>
        </w:rPr>
        <w:t xml:space="preserve">, </w:t>
      </w:r>
      <w:r w:rsidR="00C077D8">
        <w:rPr>
          <w:rFonts w:ascii="Tahoma" w:hAnsi="Tahoma" w:cs="Tahoma"/>
          <w:color w:val="000000" w:themeColor="text1"/>
        </w:rPr>
        <w:t xml:space="preserve">divulga a </w:t>
      </w:r>
      <w:r w:rsidR="00C077D8" w:rsidRPr="00C077D8">
        <w:rPr>
          <w:rFonts w:ascii="Tahoma" w:hAnsi="Tahoma" w:cs="Tahoma"/>
          <w:b/>
          <w:color w:val="000000" w:themeColor="text1"/>
        </w:rPr>
        <w:t>lista preliminar</w:t>
      </w:r>
      <w:r w:rsidR="00C077D8">
        <w:rPr>
          <w:rFonts w:ascii="Tahoma" w:hAnsi="Tahoma" w:cs="Tahoma"/>
          <w:color w:val="000000" w:themeColor="text1"/>
        </w:rPr>
        <w:t xml:space="preserve"> de candidatos</w:t>
      </w:r>
      <w:r w:rsidR="00D30530">
        <w:rPr>
          <w:rFonts w:ascii="Tahoma" w:hAnsi="Tahoma" w:cs="Tahoma"/>
          <w:color w:val="000000" w:themeColor="text1"/>
        </w:rPr>
        <w:t>(as)</w:t>
      </w:r>
      <w:r w:rsidRPr="00C86407">
        <w:rPr>
          <w:rFonts w:ascii="Tahoma" w:hAnsi="Tahoma" w:cs="Tahoma"/>
          <w:color w:val="000000" w:themeColor="text1"/>
        </w:rPr>
        <w:t xml:space="preserve"> para as eleições de recomposição parcial do Conselho Deliberante</w:t>
      </w:r>
      <w:r w:rsidR="00567979" w:rsidRPr="00C86407">
        <w:rPr>
          <w:rFonts w:ascii="Tahoma" w:hAnsi="Tahoma" w:cs="Tahoma"/>
          <w:color w:val="000000" w:themeColor="text1"/>
        </w:rPr>
        <w:t>.</w:t>
      </w:r>
    </w:p>
    <w:p w:rsidR="00C077D8" w:rsidRDefault="00C077D8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C022A" w:rsidRDefault="00AC022A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1. A lista preliminar de nomes abaixo relacionados é composta por candidatos</w:t>
      </w:r>
      <w:r w:rsidR="00D30530">
        <w:rPr>
          <w:rFonts w:ascii="Tahoma" w:hAnsi="Tahoma" w:cs="Tahoma"/>
          <w:color w:val="000000" w:themeColor="text1"/>
        </w:rPr>
        <w:t>(as)</w:t>
      </w:r>
      <w:r>
        <w:rPr>
          <w:rFonts w:ascii="Tahoma" w:hAnsi="Tahoma" w:cs="Tahoma"/>
          <w:color w:val="000000" w:themeColor="text1"/>
        </w:rPr>
        <w:t xml:space="preserve"> que preencheram o formulário dis</w:t>
      </w:r>
      <w:r w:rsidR="00743F76">
        <w:rPr>
          <w:rFonts w:ascii="Tahoma" w:hAnsi="Tahoma" w:cs="Tahoma"/>
          <w:color w:val="000000" w:themeColor="text1"/>
        </w:rPr>
        <w:t>ponibilizado no Edital N.01/2025</w:t>
      </w:r>
      <w:r>
        <w:rPr>
          <w:rFonts w:ascii="Tahoma" w:hAnsi="Tahoma" w:cs="Tahoma"/>
          <w:color w:val="000000" w:themeColor="text1"/>
        </w:rPr>
        <w:t xml:space="preserve">, </w:t>
      </w:r>
      <w:r w:rsidR="00743F76">
        <w:rPr>
          <w:rFonts w:ascii="Tahoma" w:hAnsi="Tahoma" w:cs="Tahoma"/>
          <w:color w:val="000000" w:themeColor="text1"/>
        </w:rPr>
        <w:t>de 02</w:t>
      </w:r>
      <w:r w:rsidRPr="000A59D4">
        <w:rPr>
          <w:rFonts w:ascii="Tahoma" w:hAnsi="Tahoma" w:cs="Tahoma"/>
          <w:color w:val="000000" w:themeColor="text1"/>
        </w:rPr>
        <w:t xml:space="preserve"> de </w:t>
      </w:r>
      <w:r w:rsidR="00743F76">
        <w:rPr>
          <w:rFonts w:ascii="Tahoma" w:hAnsi="Tahoma" w:cs="Tahoma"/>
          <w:color w:val="000000" w:themeColor="text1"/>
        </w:rPr>
        <w:t>abril de 2025</w:t>
      </w:r>
      <w:r>
        <w:rPr>
          <w:rFonts w:ascii="Tahoma" w:hAnsi="Tahoma" w:cs="Tahoma"/>
          <w:color w:val="000000" w:themeColor="text1"/>
        </w:rPr>
        <w:t xml:space="preserve">, que compareceram a um dos encontros de Habilitação Prévia oferecidos pela Comissão Eleitoral e/ou </w:t>
      </w:r>
      <w:r w:rsidR="00FB2F25">
        <w:rPr>
          <w:rFonts w:ascii="Tahoma" w:hAnsi="Tahoma" w:cs="Tahoma"/>
          <w:color w:val="000000" w:themeColor="text1"/>
        </w:rPr>
        <w:t xml:space="preserve">foram </w:t>
      </w:r>
      <w:r>
        <w:rPr>
          <w:rFonts w:ascii="Tahoma" w:hAnsi="Tahoma" w:cs="Tahoma"/>
          <w:color w:val="000000" w:themeColor="text1"/>
        </w:rPr>
        <w:t>dispensados</w:t>
      </w:r>
      <w:r w:rsidR="00D30530">
        <w:rPr>
          <w:rFonts w:ascii="Tahoma" w:hAnsi="Tahoma" w:cs="Tahoma"/>
          <w:color w:val="000000" w:themeColor="text1"/>
        </w:rPr>
        <w:t>(as)</w:t>
      </w:r>
      <w:r>
        <w:rPr>
          <w:rFonts w:ascii="Tahoma" w:hAnsi="Tahoma" w:cs="Tahoma"/>
          <w:color w:val="000000" w:themeColor="text1"/>
        </w:rPr>
        <w:t xml:space="preserve"> em virtude do disposto no subitem 2.7 do referido Edital, e que, assim, tiveram sua inscrição homologada. </w:t>
      </w:r>
    </w:p>
    <w:p w:rsidR="00AC022A" w:rsidRDefault="00AC022A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077D8" w:rsidRPr="00C86407" w:rsidRDefault="00AC022A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2. </w:t>
      </w:r>
      <w:r w:rsidR="00743F76">
        <w:rPr>
          <w:rFonts w:ascii="Tahoma" w:hAnsi="Tahoma" w:cs="Tahoma"/>
          <w:color w:val="000000" w:themeColor="text1"/>
        </w:rPr>
        <w:t>Conforme o Edital N.01/2025, de 02</w:t>
      </w:r>
      <w:r w:rsidR="00C077D8">
        <w:rPr>
          <w:rFonts w:ascii="Tahoma" w:hAnsi="Tahoma" w:cs="Tahoma"/>
          <w:color w:val="000000" w:themeColor="text1"/>
        </w:rPr>
        <w:t xml:space="preserve"> de </w:t>
      </w:r>
      <w:r w:rsidR="00743F76">
        <w:rPr>
          <w:rFonts w:ascii="Tahoma" w:hAnsi="Tahoma" w:cs="Tahoma"/>
          <w:color w:val="000000" w:themeColor="text1"/>
        </w:rPr>
        <w:t>abril de 2025</w:t>
      </w:r>
      <w:r w:rsidR="00C077D8">
        <w:rPr>
          <w:rFonts w:ascii="Tahoma" w:hAnsi="Tahoma" w:cs="Tahoma"/>
          <w:color w:val="000000" w:themeColor="text1"/>
        </w:rPr>
        <w:t>, a</w:t>
      </w:r>
      <w:r w:rsidR="00C077D8" w:rsidRPr="00C86407">
        <w:rPr>
          <w:rFonts w:ascii="Tahoma" w:hAnsi="Tahoma" w:cs="Tahoma"/>
          <w:color w:val="000000" w:themeColor="text1"/>
        </w:rPr>
        <w:t xml:space="preserve"> comunidade escolar, nas pessoas de seus profissionais, pais, mães e/ou responsáveis e discentes, poderá interpor recursos a candidaturas quando estas estiverem em desacordo com o Regimento Interno, com o Estatuto Social da Fundação, com o presente Edital e com demais regras procedimentais da Fundação.</w:t>
      </w:r>
    </w:p>
    <w:p w:rsidR="00C077D8" w:rsidRDefault="00C077D8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077D8" w:rsidRPr="00C86407" w:rsidRDefault="00AC022A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3</w:t>
      </w:r>
      <w:r w:rsidR="00C077D8">
        <w:rPr>
          <w:rFonts w:ascii="Tahoma" w:hAnsi="Tahoma" w:cs="Tahoma"/>
          <w:color w:val="000000" w:themeColor="text1"/>
        </w:rPr>
        <w:t>.</w:t>
      </w:r>
      <w:r w:rsidR="00C077D8" w:rsidRPr="00C86407">
        <w:rPr>
          <w:rFonts w:ascii="Tahoma" w:hAnsi="Tahoma" w:cs="Tahoma"/>
          <w:color w:val="000000" w:themeColor="text1"/>
        </w:rPr>
        <w:t xml:space="preserve"> Os recursos deverão ser interpostos </w:t>
      </w:r>
      <w:r w:rsidR="00C077D8" w:rsidRPr="005F396C">
        <w:rPr>
          <w:rFonts w:ascii="Tahoma" w:hAnsi="Tahoma" w:cs="Tahoma"/>
          <w:b/>
          <w:color w:val="000000" w:themeColor="text1"/>
        </w:rPr>
        <w:t>das</w:t>
      </w:r>
      <w:r w:rsidR="00C077D8">
        <w:rPr>
          <w:rFonts w:ascii="Tahoma" w:hAnsi="Tahoma" w:cs="Tahoma"/>
          <w:color w:val="000000" w:themeColor="text1"/>
        </w:rPr>
        <w:t xml:space="preserve"> </w:t>
      </w:r>
      <w:r w:rsidR="00743F76">
        <w:rPr>
          <w:rFonts w:ascii="Tahoma" w:hAnsi="Tahoma" w:cs="Tahoma"/>
          <w:b/>
          <w:color w:val="000000" w:themeColor="text1"/>
        </w:rPr>
        <w:t>8h do dia 06</w:t>
      </w:r>
      <w:r w:rsidR="00C077D8" w:rsidRPr="000E71F3">
        <w:rPr>
          <w:rFonts w:ascii="Tahoma" w:hAnsi="Tahoma" w:cs="Tahoma"/>
          <w:b/>
          <w:color w:val="000000" w:themeColor="text1"/>
        </w:rPr>
        <w:t xml:space="preserve"> de </w:t>
      </w:r>
      <w:r w:rsidR="00743F76">
        <w:rPr>
          <w:rFonts w:ascii="Tahoma" w:hAnsi="Tahoma" w:cs="Tahoma"/>
          <w:b/>
          <w:color w:val="000000" w:themeColor="text1"/>
        </w:rPr>
        <w:t>maio</w:t>
      </w:r>
      <w:r w:rsidR="00C077D8" w:rsidRPr="000E71F3">
        <w:rPr>
          <w:rFonts w:ascii="Tahoma" w:hAnsi="Tahoma" w:cs="Tahoma"/>
          <w:b/>
          <w:color w:val="000000" w:themeColor="text1"/>
        </w:rPr>
        <w:t xml:space="preserve"> às 18h do dia </w:t>
      </w:r>
      <w:r w:rsidR="00743F76">
        <w:rPr>
          <w:rFonts w:ascii="Tahoma" w:hAnsi="Tahoma" w:cs="Tahoma"/>
          <w:b/>
          <w:color w:val="000000" w:themeColor="text1"/>
        </w:rPr>
        <w:t>07</w:t>
      </w:r>
      <w:r w:rsidR="00C077D8" w:rsidRPr="000E71F3">
        <w:rPr>
          <w:rFonts w:ascii="Tahoma" w:hAnsi="Tahoma" w:cs="Tahoma"/>
          <w:b/>
          <w:color w:val="000000" w:themeColor="text1"/>
        </w:rPr>
        <w:t xml:space="preserve"> de </w:t>
      </w:r>
      <w:r w:rsidR="00743F76">
        <w:rPr>
          <w:rFonts w:ascii="Tahoma" w:hAnsi="Tahoma" w:cs="Tahoma"/>
          <w:b/>
          <w:color w:val="000000" w:themeColor="text1"/>
        </w:rPr>
        <w:t>maio de 2025</w:t>
      </w:r>
      <w:r w:rsidR="00C077D8">
        <w:rPr>
          <w:rFonts w:ascii="Tahoma" w:hAnsi="Tahoma" w:cs="Tahoma"/>
          <w:color w:val="000000" w:themeColor="text1"/>
        </w:rPr>
        <w:t xml:space="preserve">, </w:t>
      </w:r>
      <w:r w:rsidR="00C077D8" w:rsidRPr="00C86407">
        <w:rPr>
          <w:rFonts w:ascii="Tahoma" w:hAnsi="Tahoma" w:cs="Tahoma"/>
          <w:color w:val="000000" w:themeColor="text1"/>
        </w:rPr>
        <w:t>exclusivamente de forma eletrônica para o e</w:t>
      </w:r>
      <w:r w:rsidR="00C077D8">
        <w:rPr>
          <w:rFonts w:ascii="Tahoma" w:hAnsi="Tahoma" w:cs="Tahoma"/>
          <w:color w:val="000000" w:themeColor="text1"/>
        </w:rPr>
        <w:t>-</w:t>
      </w:r>
      <w:r w:rsidR="00C077D8" w:rsidRPr="00C86407">
        <w:rPr>
          <w:rFonts w:ascii="Tahoma" w:hAnsi="Tahoma" w:cs="Tahoma"/>
          <w:color w:val="000000" w:themeColor="text1"/>
        </w:rPr>
        <w:t xml:space="preserve">mail </w:t>
      </w:r>
      <w:hyperlink r:id="rId5" w:history="1">
        <w:r w:rsidR="00C077D8" w:rsidRPr="00C86407">
          <w:rPr>
            <w:rStyle w:val="Hyperlink"/>
            <w:rFonts w:ascii="Tahoma" w:hAnsi="Tahoma" w:cs="Tahoma"/>
            <w:b/>
            <w:color w:val="000000" w:themeColor="text1"/>
          </w:rPr>
          <w:t>eleições@joaoxxiii.com</w:t>
        </w:r>
      </w:hyperlink>
      <w:r w:rsidR="00C077D8" w:rsidRPr="00C86407">
        <w:rPr>
          <w:rFonts w:ascii="Tahoma" w:hAnsi="Tahoma" w:cs="Tahoma"/>
          <w:color w:val="000000" w:themeColor="text1"/>
        </w:rPr>
        <w:t>.</w:t>
      </w:r>
    </w:p>
    <w:p w:rsidR="00C077D8" w:rsidRDefault="00C077D8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077D8" w:rsidRPr="00C86407" w:rsidRDefault="00AC022A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4</w:t>
      </w:r>
      <w:r w:rsidR="00C077D8">
        <w:rPr>
          <w:rFonts w:ascii="Tahoma" w:hAnsi="Tahoma" w:cs="Tahoma"/>
          <w:color w:val="000000" w:themeColor="text1"/>
        </w:rPr>
        <w:t>.</w:t>
      </w:r>
      <w:r w:rsidR="00C077D8" w:rsidRPr="00C86407">
        <w:rPr>
          <w:rFonts w:ascii="Tahoma" w:hAnsi="Tahoma" w:cs="Tahoma"/>
          <w:color w:val="000000" w:themeColor="text1"/>
        </w:rPr>
        <w:t xml:space="preserve"> Não serão acolhidos pedidos de recursos protocolados fora do prazo.</w:t>
      </w:r>
    </w:p>
    <w:p w:rsidR="00C077D8" w:rsidRDefault="00C077D8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077D8" w:rsidRDefault="00AC022A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5</w:t>
      </w:r>
      <w:r w:rsidR="00C077D8">
        <w:rPr>
          <w:rFonts w:ascii="Tahoma" w:hAnsi="Tahoma" w:cs="Tahoma"/>
          <w:color w:val="000000" w:themeColor="text1"/>
        </w:rPr>
        <w:t>.</w:t>
      </w:r>
      <w:r w:rsidR="00C077D8" w:rsidRPr="00C86407">
        <w:rPr>
          <w:rFonts w:ascii="Tahoma" w:hAnsi="Tahoma" w:cs="Tahoma"/>
          <w:color w:val="000000" w:themeColor="text1"/>
        </w:rPr>
        <w:t xml:space="preserve"> A divulgação da lista definitiva dos</w:t>
      </w:r>
      <w:r w:rsidR="00D30530">
        <w:rPr>
          <w:rFonts w:ascii="Tahoma" w:hAnsi="Tahoma" w:cs="Tahoma"/>
          <w:color w:val="000000" w:themeColor="text1"/>
        </w:rPr>
        <w:t>(as)</w:t>
      </w:r>
      <w:r w:rsidR="00C077D8" w:rsidRPr="00C86407">
        <w:rPr>
          <w:rFonts w:ascii="Tahoma" w:hAnsi="Tahoma" w:cs="Tahoma"/>
          <w:color w:val="000000" w:themeColor="text1"/>
        </w:rPr>
        <w:t xml:space="preserve"> candidatos</w:t>
      </w:r>
      <w:r w:rsidR="00D30530">
        <w:rPr>
          <w:rFonts w:ascii="Tahoma" w:hAnsi="Tahoma" w:cs="Tahoma"/>
          <w:color w:val="000000" w:themeColor="text1"/>
        </w:rPr>
        <w:t>(as)</w:t>
      </w:r>
      <w:r w:rsidR="00C077D8" w:rsidRPr="00C86407">
        <w:rPr>
          <w:rFonts w:ascii="Tahoma" w:hAnsi="Tahoma" w:cs="Tahoma"/>
          <w:color w:val="000000" w:themeColor="text1"/>
        </w:rPr>
        <w:t xml:space="preserve">, após apreciação de eventuais recursos, ocorrerá no dia </w:t>
      </w:r>
      <w:r w:rsidR="00743F76">
        <w:rPr>
          <w:rFonts w:ascii="Tahoma" w:hAnsi="Tahoma" w:cs="Tahoma"/>
          <w:b/>
          <w:color w:val="000000" w:themeColor="text1"/>
        </w:rPr>
        <w:t>09</w:t>
      </w:r>
      <w:r w:rsidR="00C077D8">
        <w:rPr>
          <w:rFonts w:ascii="Tahoma" w:hAnsi="Tahoma" w:cs="Tahoma"/>
          <w:b/>
          <w:color w:val="000000" w:themeColor="text1"/>
        </w:rPr>
        <w:t xml:space="preserve"> de </w:t>
      </w:r>
      <w:r w:rsidR="00743F76">
        <w:rPr>
          <w:rFonts w:ascii="Tahoma" w:hAnsi="Tahoma" w:cs="Tahoma"/>
          <w:b/>
          <w:color w:val="000000" w:themeColor="text1"/>
        </w:rPr>
        <w:t>maio</w:t>
      </w:r>
      <w:r w:rsidR="000A59D4">
        <w:rPr>
          <w:rFonts w:ascii="Tahoma" w:hAnsi="Tahoma" w:cs="Tahoma"/>
          <w:b/>
          <w:color w:val="000000" w:themeColor="text1"/>
        </w:rPr>
        <w:t xml:space="preserve"> de 202</w:t>
      </w:r>
      <w:r w:rsidR="00743F76">
        <w:rPr>
          <w:rFonts w:ascii="Tahoma" w:hAnsi="Tahoma" w:cs="Tahoma"/>
          <w:b/>
          <w:color w:val="000000" w:themeColor="text1"/>
        </w:rPr>
        <w:t>5</w:t>
      </w:r>
      <w:r w:rsidR="00C077D8">
        <w:rPr>
          <w:rFonts w:ascii="Tahoma" w:hAnsi="Tahoma" w:cs="Tahoma"/>
          <w:b/>
          <w:color w:val="000000" w:themeColor="text1"/>
        </w:rPr>
        <w:t>, a partir das 16h</w:t>
      </w:r>
      <w:r w:rsidR="00C077D8" w:rsidRPr="00C86407">
        <w:rPr>
          <w:rFonts w:ascii="Tahoma" w:hAnsi="Tahoma" w:cs="Tahoma"/>
          <w:color w:val="000000" w:themeColor="text1"/>
        </w:rPr>
        <w:t>.</w:t>
      </w:r>
    </w:p>
    <w:p w:rsidR="00C077D8" w:rsidRDefault="00C077D8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077D8" w:rsidRPr="00C86407" w:rsidRDefault="00AC022A" w:rsidP="00C077D8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6</w:t>
      </w:r>
      <w:r w:rsidR="00C077D8">
        <w:rPr>
          <w:rFonts w:ascii="Tahoma" w:hAnsi="Tahoma" w:cs="Tahoma"/>
          <w:color w:val="000000" w:themeColor="text1"/>
        </w:rPr>
        <w:t>. Os demais procedimentos eleitorais seguirã</w:t>
      </w:r>
      <w:r w:rsidR="00743F76">
        <w:rPr>
          <w:rFonts w:ascii="Tahoma" w:hAnsi="Tahoma" w:cs="Tahoma"/>
          <w:color w:val="000000" w:themeColor="text1"/>
        </w:rPr>
        <w:t>o o disposto no Edital N.01/2025</w:t>
      </w:r>
      <w:r w:rsidR="00C077D8">
        <w:rPr>
          <w:rFonts w:ascii="Tahoma" w:hAnsi="Tahoma" w:cs="Tahoma"/>
          <w:color w:val="000000" w:themeColor="text1"/>
        </w:rPr>
        <w:t xml:space="preserve">, de </w:t>
      </w:r>
      <w:r w:rsidR="00743F76">
        <w:rPr>
          <w:rFonts w:ascii="Tahoma" w:hAnsi="Tahoma" w:cs="Tahoma"/>
          <w:color w:val="000000" w:themeColor="text1"/>
        </w:rPr>
        <w:t>02</w:t>
      </w:r>
      <w:r w:rsidR="00C077D8">
        <w:rPr>
          <w:rFonts w:ascii="Tahoma" w:hAnsi="Tahoma" w:cs="Tahoma"/>
          <w:color w:val="000000" w:themeColor="text1"/>
        </w:rPr>
        <w:t xml:space="preserve"> de </w:t>
      </w:r>
      <w:r w:rsidR="00743F76">
        <w:rPr>
          <w:rFonts w:ascii="Tahoma" w:hAnsi="Tahoma" w:cs="Tahoma"/>
          <w:color w:val="000000" w:themeColor="text1"/>
        </w:rPr>
        <w:t>abril de 2025</w:t>
      </w:r>
      <w:r w:rsidR="00C077D8">
        <w:rPr>
          <w:rFonts w:ascii="Tahoma" w:hAnsi="Tahoma" w:cs="Tahoma"/>
          <w:color w:val="000000" w:themeColor="text1"/>
        </w:rPr>
        <w:t>, cujos itens permanecem inalterados.</w:t>
      </w:r>
    </w:p>
    <w:p w:rsidR="00AB6401" w:rsidRDefault="00AB640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743F76" w:rsidRDefault="00743F76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743F76" w:rsidRDefault="00743F76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743F76" w:rsidRDefault="00743F76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743F76" w:rsidRDefault="00743F76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  <w:bookmarkStart w:id="0" w:name="_GoBack"/>
      <w:bookmarkEnd w:id="0"/>
    </w:p>
    <w:p w:rsidR="00AB6401" w:rsidRPr="00BE1EFE" w:rsidRDefault="00C077D8" w:rsidP="00AB6401">
      <w:pPr>
        <w:spacing w:line="276" w:lineRule="auto"/>
        <w:contextualSpacing/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>LISTA PRELIMINAR DE CANDIDATOS</w:t>
      </w:r>
      <w:r w:rsidR="007B6705">
        <w:rPr>
          <w:rFonts w:ascii="Tahoma" w:hAnsi="Tahoma" w:cs="Tahoma"/>
          <w:b/>
          <w:color w:val="000000" w:themeColor="text1"/>
        </w:rPr>
        <w:t>(AS)</w:t>
      </w:r>
    </w:p>
    <w:p w:rsidR="00AB6401" w:rsidRDefault="00AB6401" w:rsidP="00AB6401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743F76" w:rsidRDefault="00743F76" w:rsidP="00743F76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743F76" w:rsidTr="00D450A1">
        <w:tc>
          <w:tcPr>
            <w:tcW w:w="4815" w:type="dxa"/>
          </w:tcPr>
          <w:p w:rsidR="00743F76" w:rsidRPr="00B8258B" w:rsidRDefault="00743F76" w:rsidP="00D450A1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 w:rsidRPr="00B8258B">
              <w:rPr>
                <w:rFonts w:ascii="Tahoma" w:hAnsi="Tahoma" w:cs="Tahoma"/>
                <w:b/>
                <w:color w:val="000000" w:themeColor="text1"/>
              </w:rPr>
              <w:t>NOME DO(A) CANDIDATO(A)</w:t>
            </w:r>
          </w:p>
        </w:tc>
        <w:tc>
          <w:tcPr>
            <w:tcW w:w="3679" w:type="dxa"/>
          </w:tcPr>
          <w:p w:rsidR="00743F76" w:rsidRPr="00B8258B" w:rsidRDefault="00743F76" w:rsidP="00D450A1">
            <w:pPr>
              <w:spacing w:line="276" w:lineRule="auto"/>
              <w:contextualSpacing/>
              <w:jc w:val="both"/>
              <w:rPr>
                <w:rFonts w:ascii="Tahoma" w:hAnsi="Tahoma" w:cs="Tahoma"/>
                <w:b/>
                <w:color w:val="000000" w:themeColor="text1"/>
              </w:rPr>
            </w:pPr>
            <w:r>
              <w:rPr>
                <w:rFonts w:ascii="Tahoma" w:hAnsi="Tahoma" w:cs="Tahoma"/>
                <w:b/>
                <w:color w:val="000000" w:themeColor="text1"/>
              </w:rPr>
              <w:t>TURMA</w:t>
            </w:r>
            <w:r w:rsidRPr="00B8258B">
              <w:rPr>
                <w:rFonts w:ascii="Tahoma" w:hAnsi="Tahoma" w:cs="Tahoma"/>
                <w:b/>
                <w:color w:val="000000" w:themeColor="text1"/>
              </w:rPr>
              <w:t xml:space="preserve"> QUE REPRESENTA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Rodolfo Vilanova Figueiredo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Nível B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Felipe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Zanini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Paycorich</w:t>
            </w:r>
            <w:proofErr w:type="spellEnd"/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Nível D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 w:rsidRPr="000A59D4"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Daniele Couto </w:t>
            </w:r>
            <w:proofErr w:type="spellStart"/>
            <w:r w:rsidRPr="000A59D4">
              <w:rPr>
                <w:rFonts w:ascii="Tahoma" w:eastAsia="Times New Roman" w:hAnsi="Tahoma" w:cs="Tahoma"/>
                <w:color w:val="000000" w:themeColor="text1"/>
                <w:lang w:eastAsia="pt-BR"/>
              </w:rPr>
              <w:t>Cortinovis</w:t>
            </w:r>
            <w:proofErr w:type="spellEnd"/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Nível F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proofErr w:type="spellStart"/>
            <w:r>
              <w:rPr>
                <w:rFonts w:ascii="Tahoma" w:hAnsi="Tahoma" w:cs="Tahoma"/>
              </w:rPr>
              <w:t>Luis</w:t>
            </w:r>
            <w:proofErr w:type="spellEnd"/>
            <w:r>
              <w:rPr>
                <w:rFonts w:ascii="Tahoma" w:hAnsi="Tahoma" w:cs="Tahoma"/>
              </w:rPr>
              <w:t xml:space="preserve"> Henrique Gonçalves de Oliveira</w:t>
            </w:r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Maternal B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Henrique Branco de Oliveira</w:t>
            </w:r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Maternal D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Luiza Armani </w:t>
            </w:r>
            <w:proofErr w:type="spellStart"/>
            <w:r>
              <w:rPr>
                <w:rFonts w:ascii="Tahoma" w:hAnsi="Tahoma" w:cs="Tahoma"/>
              </w:rPr>
              <w:t>Valmorbida</w:t>
            </w:r>
            <w:proofErr w:type="spellEnd"/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Maternal D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Ana Paula Nique Costa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1° Ano B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proofErr w:type="spellStart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Marzo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 Vargas dos Santos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1</w:t>
            </w:r>
            <w:r w:rsidRPr="007B6705"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° Ano </w:t>
            </w: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D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proofErr w:type="spellStart"/>
            <w:r>
              <w:rPr>
                <w:rFonts w:ascii="Tahoma" w:hAnsi="Tahoma" w:cs="Tahoma"/>
              </w:rPr>
              <w:t>Luis</w:t>
            </w:r>
            <w:proofErr w:type="spellEnd"/>
            <w:r>
              <w:rPr>
                <w:rFonts w:ascii="Tahoma" w:hAnsi="Tahoma" w:cs="Tahoma"/>
              </w:rPr>
              <w:t xml:space="preserve"> Henrique Gonçalves de Oliveira</w:t>
            </w:r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2º Ano H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Adilson Arthur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Mohr</w:t>
            </w:r>
            <w:proofErr w:type="spellEnd"/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3° Ano B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hAnsi="Tahoma" w:cs="Tahoma"/>
              </w:rPr>
            </w:pPr>
            <w:r w:rsidRPr="000A59D4"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José Luís </w:t>
            </w:r>
            <w:proofErr w:type="spellStart"/>
            <w:r w:rsidRPr="000A59D4">
              <w:rPr>
                <w:rFonts w:ascii="Tahoma" w:eastAsia="Times New Roman" w:hAnsi="Tahoma" w:cs="Tahoma"/>
                <w:color w:val="000000" w:themeColor="text1"/>
                <w:lang w:eastAsia="pt-BR"/>
              </w:rPr>
              <w:t>Peikriszwili</w:t>
            </w:r>
            <w:proofErr w:type="spellEnd"/>
            <w:r w:rsidRPr="000A59D4"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 Tartaruga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 w:rsidRPr="007B6705"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3° Ano </w:t>
            </w: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B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Eduardo de Carvalho Borba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3° Ano D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José Cláudio Vargas da Silva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4° Ano H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João Victor Domingues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5° Ano 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0A59D4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Paulo Ricardo </w:t>
            </w:r>
            <w:proofErr w:type="spellStart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Zilio</w:t>
            </w:r>
            <w:proofErr w:type="spellEnd"/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 xml:space="preserve"> Abdala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5° Ano 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Carla </w:t>
            </w:r>
            <w:proofErr w:type="spellStart"/>
            <w:r>
              <w:rPr>
                <w:rFonts w:ascii="Tahoma" w:hAnsi="Tahoma" w:cs="Tahoma"/>
              </w:rPr>
              <w:t>Karnoppi</w:t>
            </w:r>
            <w:proofErr w:type="spellEnd"/>
            <w:r>
              <w:rPr>
                <w:rFonts w:ascii="Tahoma" w:hAnsi="Tahoma" w:cs="Tahoma"/>
              </w:rPr>
              <w:t xml:space="preserve"> Vasques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5º Ano C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Alessandra Barboza da Silva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5º ano E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Priscila Duarte Guerra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5º Ano G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tabs>
                <w:tab w:val="left" w:pos="341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Carolina Fernandes Castilhos Santos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5º Ano G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tabs>
                <w:tab w:val="left" w:pos="341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Roberta Franceschi </w:t>
            </w:r>
            <w:proofErr w:type="spellStart"/>
            <w:r>
              <w:rPr>
                <w:rFonts w:ascii="Tahoma" w:hAnsi="Tahoma" w:cs="Tahoma"/>
              </w:rPr>
              <w:t>Araujo</w:t>
            </w:r>
            <w:proofErr w:type="spellEnd"/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5º Ano G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Ivan Antônio </w:t>
            </w:r>
            <w:proofErr w:type="spellStart"/>
            <w:r>
              <w:rPr>
                <w:rFonts w:ascii="Tahoma" w:hAnsi="Tahoma" w:cs="Tahoma"/>
              </w:rPr>
              <w:t>Baseggio</w:t>
            </w:r>
            <w:proofErr w:type="spellEnd"/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6º Ano E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Tanise Gralha Mateus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7º Ano 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Roberta Ferreira Costa e Silva</w:t>
            </w:r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7º Ano 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Fernanda Padilha </w:t>
            </w:r>
            <w:proofErr w:type="spellStart"/>
            <w:r>
              <w:rPr>
                <w:rFonts w:ascii="Tahoma" w:hAnsi="Tahoma" w:cs="Tahoma"/>
              </w:rPr>
              <w:t>Scur</w:t>
            </w:r>
            <w:proofErr w:type="spellEnd"/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9º Ano 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Heliane</w:t>
            </w:r>
            <w:proofErr w:type="spellEnd"/>
            <w:r>
              <w:rPr>
                <w:rFonts w:ascii="Tahoma" w:hAnsi="Tahoma" w:cs="Tahoma"/>
              </w:rPr>
              <w:t xml:space="preserve"> Machado Lopez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9º Ano 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  <w:hideMark/>
          </w:tcPr>
          <w:p w:rsidR="00743F76" w:rsidRPr="009415A2" w:rsidRDefault="00743F76" w:rsidP="00D450A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Jorge Hugo Souza Gomes</w:t>
            </w:r>
          </w:p>
        </w:tc>
        <w:tc>
          <w:tcPr>
            <w:tcW w:w="3679" w:type="dxa"/>
            <w:noWrap/>
            <w:hideMark/>
          </w:tcPr>
          <w:p w:rsidR="00743F76" w:rsidRPr="007B6705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9º Ano A</w:t>
            </w:r>
          </w:p>
        </w:tc>
      </w:tr>
      <w:tr w:rsidR="00743F76" w:rsidRPr="007B6705" w:rsidTr="00D450A1">
        <w:trPr>
          <w:trHeight w:val="315"/>
        </w:trPr>
        <w:tc>
          <w:tcPr>
            <w:tcW w:w="4815" w:type="dxa"/>
            <w:noWrap/>
          </w:tcPr>
          <w:p w:rsidR="00743F76" w:rsidRDefault="00743F76" w:rsidP="00D450A1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Valmira</w:t>
            </w:r>
            <w:proofErr w:type="spellEnd"/>
            <w:r>
              <w:rPr>
                <w:rFonts w:ascii="Tahoma" w:hAnsi="Tahoma" w:cs="Tahoma"/>
              </w:rPr>
              <w:t xml:space="preserve"> Félix de Melo</w:t>
            </w:r>
          </w:p>
        </w:tc>
        <w:tc>
          <w:tcPr>
            <w:tcW w:w="3679" w:type="dxa"/>
            <w:noWrap/>
          </w:tcPr>
          <w:p w:rsidR="00743F76" w:rsidRDefault="00743F76" w:rsidP="00D450A1">
            <w:pPr>
              <w:rPr>
                <w:rFonts w:ascii="Tahoma" w:eastAsia="Times New Roman" w:hAnsi="Tahoma" w:cs="Tahoma"/>
                <w:color w:val="000000" w:themeColor="text1"/>
                <w:lang w:eastAsia="pt-BR"/>
              </w:rPr>
            </w:pPr>
            <w:r>
              <w:rPr>
                <w:rFonts w:ascii="Tahoma" w:eastAsia="Times New Roman" w:hAnsi="Tahoma" w:cs="Tahoma"/>
                <w:color w:val="000000" w:themeColor="text1"/>
                <w:lang w:eastAsia="pt-BR"/>
              </w:rPr>
              <w:t>2ª Série E</w:t>
            </w:r>
          </w:p>
        </w:tc>
      </w:tr>
    </w:tbl>
    <w:p w:rsidR="00743F76" w:rsidRDefault="00743F76" w:rsidP="00743F76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5F58B1" w:rsidRDefault="005F58B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B6401" w:rsidRPr="00C86407" w:rsidRDefault="00AB640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56519" w:rsidRPr="00C86407" w:rsidRDefault="00C86407" w:rsidP="00C86407">
      <w:pPr>
        <w:spacing w:line="276" w:lineRule="auto"/>
        <w:contextualSpacing/>
        <w:jc w:val="right"/>
        <w:rPr>
          <w:rFonts w:ascii="Tahoma" w:hAnsi="Tahoma" w:cs="Tahoma"/>
          <w:color w:val="000000" w:themeColor="text1"/>
        </w:rPr>
      </w:pPr>
      <w:r w:rsidRPr="00C86407">
        <w:rPr>
          <w:rFonts w:ascii="Tahoma" w:hAnsi="Tahoma" w:cs="Tahoma"/>
          <w:color w:val="000000" w:themeColor="text1"/>
        </w:rPr>
        <w:t xml:space="preserve">Porto Alegre, </w:t>
      </w:r>
      <w:r w:rsidR="00743F76">
        <w:rPr>
          <w:rFonts w:ascii="Tahoma" w:hAnsi="Tahoma" w:cs="Tahoma"/>
          <w:color w:val="000000" w:themeColor="text1"/>
        </w:rPr>
        <w:t>06</w:t>
      </w:r>
      <w:r w:rsidR="00C077D8">
        <w:rPr>
          <w:rFonts w:ascii="Tahoma" w:hAnsi="Tahoma" w:cs="Tahoma"/>
          <w:color w:val="000000" w:themeColor="text1"/>
        </w:rPr>
        <w:t xml:space="preserve"> de </w:t>
      </w:r>
      <w:r w:rsidR="00743F76">
        <w:rPr>
          <w:rFonts w:ascii="Tahoma" w:hAnsi="Tahoma" w:cs="Tahoma"/>
          <w:color w:val="000000" w:themeColor="text1"/>
        </w:rPr>
        <w:t>maio de 2025</w:t>
      </w:r>
      <w:r w:rsidR="00866E5F">
        <w:rPr>
          <w:rFonts w:ascii="Tahoma" w:hAnsi="Tahoma" w:cs="Tahoma"/>
          <w:color w:val="000000" w:themeColor="text1"/>
        </w:rPr>
        <w:t>.</w:t>
      </w:r>
    </w:p>
    <w:p w:rsidR="00C56519" w:rsidRDefault="00C56519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86407" w:rsidRDefault="00C86407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AB6401" w:rsidRPr="00C86407" w:rsidRDefault="00AB6401" w:rsidP="00C4460D">
      <w:pPr>
        <w:spacing w:line="276" w:lineRule="auto"/>
        <w:contextualSpacing/>
        <w:jc w:val="both"/>
        <w:rPr>
          <w:rFonts w:ascii="Tahoma" w:hAnsi="Tahoma" w:cs="Tahoma"/>
          <w:color w:val="000000" w:themeColor="text1"/>
        </w:rPr>
      </w:pPr>
    </w:p>
    <w:p w:rsidR="00C56519" w:rsidRPr="00C86407" w:rsidRDefault="00C86407" w:rsidP="00F27325">
      <w:pPr>
        <w:spacing w:line="276" w:lineRule="auto"/>
        <w:contextualSpacing/>
        <w:jc w:val="center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Comissão Eleitoral da Fundação Educacional João XXIII</w:t>
      </w:r>
    </w:p>
    <w:p w:rsidR="00C56519" w:rsidRPr="00C86407" w:rsidRDefault="00C56519" w:rsidP="00F27325">
      <w:pPr>
        <w:spacing w:line="276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sectPr w:rsidR="00C56519" w:rsidRPr="00C864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BC"/>
    <w:rsid w:val="00060A4B"/>
    <w:rsid w:val="00062F32"/>
    <w:rsid w:val="000A59D4"/>
    <w:rsid w:val="000A7FFE"/>
    <w:rsid w:val="000E08D2"/>
    <w:rsid w:val="000E0D4F"/>
    <w:rsid w:val="000E71F3"/>
    <w:rsid w:val="000F2E00"/>
    <w:rsid w:val="000F6556"/>
    <w:rsid w:val="001031CC"/>
    <w:rsid w:val="00106546"/>
    <w:rsid w:val="00113657"/>
    <w:rsid w:val="00122279"/>
    <w:rsid w:val="00131DD4"/>
    <w:rsid w:val="0014343F"/>
    <w:rsid w:val="001444EC"/>
    <w:rsid w:val="00180669"/>
    <w:rsid w:val="001B6DBC"/>
    <w:rsid w:val="001C721C"/>
    <w:rsid w:val="001E4940"/>
    <w:rsid w:val="001F54F4"/>
    <w:rsid w:val="00220825"/>
    <w:rsid w:val="00222323"/>
    <w:rsid w:val="0022350A"/>
    <w:rsid w:val="0025257B"/>
    <w:rsid w:val="00282193"/>
    <w:rsid w:val="00295DBA"/>
    <w:rsid w:val="002C5954"/>
    <w:rsid w:val="003770A9"/>
    <w:rsid w:val="00381DDC"/>
    <w:rsid w:val="00394126"/>
    <w:rsid w:val="003D74FA"/>
    <w:rsid w:val="00433EA0"/>
    <w:rsid w:val="00505098"/>
    <w:rsid w:val="005203EE"/>
    <w:rsid w:val="00541061"/>
    <w:rsid w:val="00567979"/>
    <w:rsid w:val="005B7062"/>
    <w:rsid w:val="005D055E"/>
    <w:rsid w:val="005D47C9"/>
    <w:rsid w:val="005E07F8"/>
    <w:rsid w:val="005F396C"/>
    <w:rsid w:val="005F58B1"/>
    <w:rsid w:val="00605819"/>
    <w:rsid w:val="00645CEB"/>
    <w:rsid w:val="00664E60"/>
    <w:rsid w:val="00671699"/>
    <w:rsid w:val="006910FF"/>
    <w:rsid w:val="006939BE"/>
    <w:rsid w:val="006A2B2A"/>
    <w:rsid w:val="006B7F0C"/>
    <w:rsid w:val="006C4E2F"/>
    <w:rsid w:val="00713421"/>
    <w:rsid w:val="00713578"/>
    <w:rsid w:val="00714B97"/>
    <w:rsid w:val="00722762"/>
    <w:rsid w:val="00724762"/>
    <w:rsid w:val="00743F76"/>
    <w:rsid w:val="00760229"/>
    <w:rsid w:val="007B2DCE"/>
    <w:rsid w:val="007B6705"/>
    <w:rsid w:val="0080107B"/>
    <w:rsid w:val="008475B1"/>
    <w:rsid w:val="00866E5F"/>
    <w:rsid w:val="008A56E2"/>
    <w:rsid w:val="008F006C"/>
    <w:rsid w:val="00905F25"/>
    <w:rsid w:val="009206BD"/>
    <w:rsid w:val="00924AAC"/>
    <w:rsid w:val="009415A2"/>
    <w:rsid w:val="00962C79"/>
    <w:rsid w:val="00967AFE"/>
    <w:rsid w:val="009A5EAC"/>
    <w:rsid w:val="009B4B09"/>
    <w:rsid w:val="009D43BE"/>
    <w:rsid w:val="00A53906"/>
    <w:rsid w:val="00A803A8"/>
    <w:rsid w:val="00A920B8"/>
    <w:rsid w:val="00AB4D03"/>
    <w:rsid w:val="00AB6401"/>
    <w:rsid w:val="00AC022A"/>
    <w:rsid w:val="00AD5A26"/>
    <w:rsid w:val="00AD703C"/>
    <w:rsid w:val="00AE26AC"/>
    <w:rsid w:val="00B058D1"/>
    <w:rsid w:val="00B230DD"/>
    <w:rsid w:val="00B64905"/>
    <w:rsid w:val="00B8258B"/>
    <w:rsid w:val="00B96C43"/>
    <w:rsid w:val="00BB0BBB"/>
    <w:rsid w:val="00BD6B83"/>
    <w:rsid w:val="00BE1EFE"/>
    <w:rsid w:val="00BE4497"/>
    <w:rsid w:val="00BF054A"/>
    <w:rsid w:val="00C077D8"/>
    <w:rsid w:val="00C22128"/>
    <w:rsid w:val="00C3673F"/>
    <w:rsid w:val="00C4360D"/>
    <w:rsid w:val="00C4460D"/>
    <w:rsid w:val="00C461E6"/>
    <w:rsid w:val="00C47CB7"/>
    <w:rsid w:val="00C56519"/>
    <w:rsid w:val="00C612C5"/>
    <w:rsid w:val="00C62AED"/>
    <w:rsid w:val="00C66183"/>
    <w:rsid w:val="00C66ABE"/>
    <w:rsid w:val="00C83B04"/>
    <w:rsid w:val="00C86407"/>
    <w:rsid w:val="00C903B7"/>
    <w:rsid w:val="00C95F30"/>
    <w:rsid w:val="00CA46A2"/>
    <w:rsid w:val="00CF0FED"/>
    <w:rsid w:val="00D30530"/>
    <w:rsid w:val="00D31826"/>
    <w:rsid w:val="00D47343"/>
    <w:rsid w:val="00DD5BC5"/>
    <w:rsid w:val="00E45F4D"/>
    <w:rsid w:val="00E707D4"/>
    <w:rsid w:val="00E904E6"/>
    <w:rsid w:val="00E91E50"/>
    <w:rsid w:val="00E978B6"/>
    <w:rsid w:val="00EE0AD9"/>
    <w:rsid w:val="00F20183"/>
    <w:rsid w:val="00F27325"/>
    <w:rsid w:val="00F74043"/>
    <w:rsid w:val="00FA37C2"/>
    <w:rsid w:val="00FA390D"/>
    <w:rsid w:val="00FA5DA6"/>
    <w:rsid w:val="00FB2F25"/>
    <w:rsid w:val="00FF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7FCB-882A-4C75-9C48-D45277D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939B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F5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i&#231;&#245;es@joaoxxiii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Julian Almeida Rius</dc:creator>
  <cp:keywords/>
  <dc:description/>
  <cp:lastModifiedBy>Matheus Feijó Ribeiro</cp:lastModifiedBy>
  <cp:revision>3</cp:revision>
  <cp:lastPrinted>2023-05-02T20:17:00Z</cp:lastPrinted>
  <dcterms:created xsi:type="dcterms:W3CDTF">2024-06-05T19:07:00Z</dcterms:created>
  <dcterms:modified xsi:type="dcterms:W3CDTF">2025-05-06T18:07:00Z</dcterms:modified>
</cp:coreProperties>
</file>